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20" w:rsidRPr="009B6D48" w:rsidRDefault="002703CB" w:rsidP="001558A2">
      <w:pPr>
        <w:spacing w:after="0" w:line="240" w:lineRule="auto"/>
        <w:jc w:val="center"/>
        <w:rPr>
          <w:rFonts w:ascii="Times New Roman" w:hAnsi="Times New Roman" w:cs="Times New Roman"/>
          <w:b/>
          <w:color w:val="452103"/>
          <w:sz w:val="28"/>
          <w:szCs w:val="28"/>
        </w:rPr>
      </w:pPr>
      <w:r w:rsidRPr="009B6D48">
        <w:rPr>
          <w:rFonts w:ascii="Times New Roman" w:hAnsi="Times New Roman" w:cs="Times New Roman"/>
          <w:b/>
          <w:noProof/>
          <w:color w:val="452103"/>
          <w:sz w:val="28"/>
          <w:szCs w:val="28"/>
          <w:lang w:eastAsia="pl-PL"/>
        </w:rPr>
        <w:drawing>
          <wp:anchor distT="0" distB="0" distL="114300" distR="114300" simplePos="0" relativeHeight="251659776" behindDoc="1" locked="0" layoutInCell="1" allowOverlap="1" wp14:anchorId="5554761C" wp14:editId="2443E478">
            <wp:simplePos x="0" y="0"/>
            <wp:positionH relativeFrom="page">
              <wp:align>left</wp:align>
            </wp:positionH>
            <wp:positionV relativeFrom="paragraph">
              <wp:posOffset>-766191</wp:posOffset>
            </wp:positionV>
            <wp:extent cx="7552706" cy="10711165"/>
            <wp:effectExtent l="0" t="0" r="0" b="0"/>
            <wp:wrapNone/>
            <wp:docPr id="1" name="Obraz 1" descr="C:\Users\jozef.popiel\AppData\Local\Microsoft\Windows\Temporary Internet Files\Content.IE5\U0MBL1BV\ff86a9123325b5fb220a95ef1f33d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.popiel\AppData\Local\Microsoft\Windows\Temporary Internet Files\Content.IE5\U0MBL1BV\ff86a9123325b5fb220a95ef1f33d7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06" cy="1071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720" w:rsidRPr="009B6D48">
        <w:rPr>
          <w:rFonts w:ascii="Times New Roman" w:hAnsi="Times New Roman" w:cs="Times New Roman"/>
          <w:b/>
          <w:color w:val="452103"/>
          <w:sz w:val="28"/>
          <w:szCs w:val="28"/>
        </w:rPr>
        <w:t>C</w:t>
      </w:r>
      <w:r w:rsidR="005A3172" w:rsidRPr="009B6D48">
        <w:rPr>
          <w:rFonts w:ascii="Times New Roman" w:hAnsi="Times New Roman" w:cs="Times New Roman"/>
          <w:b/>
          <w:color w:val="452103"/>
          <w:sz w:val="28"/>
          <w:szCs w:val="28"/>
        </w:rPr>
        <w:t>ZCIGODNY JUBILAT</w:t>
      </w:r>
    </w:p>
    <w:p w:rsidR="00A33720" w:rsidRPr="009B6D48" w:rsidRDefault="00A33720" w:rsidP="001558A2">
      <w:pPr>
        <w:spacing w:after="0" w:line="240" w:lineRule="auto"/>
        <w:jc w:val="center"/>
        <w:rPr>
          <w:rFonts w:ascii="Times New Roman" w:hAnsi="Times New Roman" w:cs="Times New Roman"/>
          <w:b/>
          <w:color w:val="452103"/>
          <w:sz w:val="28"/>
          <w:szCs w:val="28"/>
        </w:rPr>
      </w:pPr>
      <w:r w:rsidRPr="009B6D48">
        <w:rPr>
          <w:rFonts w:ascii="Times New Roman" w:hAnsi="Times New Roman" w:cs="Times New Roman"/>
          <w:b/>
          <w:color w:val="452103"/>
          <w:sz w:val="28"/>
          <w:szCs w:val="28"/>
        </w:rPr>
        <w:t>P</w:t>
      </w:r>
      <w:r w:rsidR="005A3172" w:rsidRPr="009B6D48">
        <w:rPr>
          <w:rFonts w:ascii="Times New Roman" w:hAnsi="Times New Roman" w:cs="Times New Roman"/>
          <w:b/>
          <w:color w:val="452103"/>
          <w:sz w:val="28"/>
          <w:szCs w:val="28"/>
        </w:rPr>
        <w:t>AN HENRYK MULCZYŃSKI</w:t>
      </w:r>
    </w:p>
    <w:p w:rsidR="00A33720" w:rsidRPr="009B6D48" w:rsidRDefault="00A33720" w:rsidP="001558A2">
      <w:pPr>
        <w:tabs>
          <w:tab w:val="center" w:pos="4819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color w:val="452103"/>
          <w:sz w:val="28"/>
          <w:szCs w:val="28"/>
        </w:rPr>
      </w:pPr>
      <w:r w:rsidRPr="009B6D48">
        <w:rPr>
          <w:rFonts w:ascii="Times New Roman" w:hAnsi="Times New Roman" w:cs="Times New Roman"/>
          <w:b/>
          <w:color w:val="452103"/>
          <w:sz w:val="28"/>
          <w:szCs w:val="28"/>
        </w:rPr>
        <w:t>N</w:t>
      </w:r>
      <w:r w:rsidR="005A3172" w:rsidRPr="009B6D48">
        <w:rPr>
          <w:rFonts w:ascii="Times New Roman" w:hAnsi="Times New Roman" w:cs="Times New Roman"/>
          <w:b/>
          <w:color w:val="452103"/>
          <w:sz w:val="28"/>
          <w:szCs w:val="28"/>
        </w:rPr>
        <w:t xml:space="preserve">ADLEŚNICZY NADLEŚNICTWA </w:t>
      </w:r>
      <w:r w:rsidRPr="009B6D48">
        <w:rPr>
          <w:rFonts w:ascii="Times New Roman" w:hAnsi="Times New Roman" w:cs="Times New Roman"/>
          <w:b/>
          <w:color w:val="452103"/>
          <w:sz w:val="28"/>
          <w:szCs w:val="28"/>
        </w:rPr>
        <w:t>G</w:t>
      </w:r>
      <w:r w:rsidR="005A3172" w:rsidRPr="009B6D48">
        <w:rPr>
          <w:rFonts w:ascii="Times New Roman" w:hAnsi="Times New Roman" w:cs="Times New Roman"/>
          <w:b/>
          <w:color w:val="452103"/>
          <w:sz w:val="28"/>
          <w:szCs w:val="28"/>
        </w:rPr>
        <w:t>OŁĄBKI</w:t>
      </w:r>
    </w:p>
    <w:p w:rsidR="00A33720" w:rsidRPr="009B6D48" w:rsidRDefault="00A33720" w:rsidP="00A33720">
      <w:pPr>
        <w:tabs>
          <w:tab w:val="center" w:pos="4819"/>
          <w:tab w:val="left" w:pos="5265"/>
        </w:tabs>
        <w:spacing w:after="0" w:line="240" w:lineRule="auto"/>
        <w:rPr>
          <w:rFonts w:ascii="Lucida Calligraphy" w:hAnsi="Lucida Calligraphy" w:cs="Times New Roman"/>
          <w:color w:val="452103"/>
          <w:sz w:val="24"/>
          <w:szCs w:val="24"/>
        </w:rPr>
      </w:pPr>
      <w:r w:rsidRPr="009B6D48">
        <w:rPr>
          <w:rFonts w:ascii="Lucida Calligraphy" w:hAnsi="Lucida Calligraphy" w:cs="Times New Roman"/>
          <w:color w:val="452103"/>
          <w:sz w:val="24"/>
          <w:szCs w:val="24"/>
        </w:rPr>
        <w:tab/>
      </w:r>
      <w:r w:rsidRPr="009B6D48">
        <w:rPr>
          <w:rFonts w:ascii="Lucida Calligraphy" w:hAnsi="Lucida Calligraphy" w:cs="Times New Roman"/>
          <w:color w:val="452103"/>
          <w:sz w:val="24"/>
          <w:szCs w:val="24"/>
        </w:rPr>
        <w:tab/>
      </w:r>
    </w:p>
    <w:p w:rsidR="00A33720" w:rsidRPr="009B6D48" w:rsidRDefault="00A33720" w:rsidP="00A33720">
      <w:pPr>
        <w:spacing w:line="240" w:lineRule="auto"/>
        <w:jc w:val="both"/>
        <w:rPr>
          <w:rFonts w:ascii="Lucida Calligraphy" w:hAnsi="Lucida Calligraphy" w:cs="Times New Roman"/>
          <w:b/>
          <w:color w:val="452103"/>
          <w:sz w:val="24"/>
          <w:szCs w:val="24"/>
        </w:rPr>
      </w:pP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Z okazji wyj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tkowego jubileuszu 100. lecia urodzin prosz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przyj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ąć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od le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nik</w:t>
      </w:r>
      <w:r w:rsidRPr="009B6D48">
        <w:rPr>
          <w:rFonts w:ascii="Lucida Calligraphy" w:hAnsi="Lucida Calligraphy" w:cs="Lucida Calligraphy"/>
          <w:b/>
          <w:color w:val="452103"/>
          <w:sz w:val="24"/>
          <w:szCs w:val="24"/>
        </w:rPr>
        <w:t>ó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w z Go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bek serdeczne 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ż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yczenia i wyrazy szacunku. Oby nast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pne lata by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y dla Pana szcz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liwe, pe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ne nadziei, w otoczeniu kochaj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cej rodziny i 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ż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yczliwych przyjaci</w:t>
      </w:r>
      <w:r w:rsidRPr="009B6D48">
        <w:rPr>
          <w:rFonts w:ascii="Lucida Calligraphy" w:hAnsi="Lucida Calligraphy" w:cs="Lucida Calligraphy"/>
          <w:b/>
          <w:color w:val="452103"/>
          <w:sz w:val="24"/>
          <w:szCs w:val="24"/>
        </w:rPr>
        <w:t>ó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. </w:t>
      </w:r>
    </w:p>
    <w:p w:rsidR="00A33720" w:rsidRPr="009B6D48" w:rsidRDefault="00A33720" w:rsidP="00A33720">
      <w:pPr>
        <w:spacing w:line="240" w:lineRule="auto"/>
        <w:jc w:val="both"/>
        <w:rPr>
          <w:rFonts w:ascii="Lucida Calligraphy" w:hAnsi="Lucida Calligraphy" w:cs="Times New Roman"/>
          <w:b/>
          <w:color w:val="452103"/>
          <w:sz w:val="24"/>
          <w:szCs w:val="24"/>
        </w:rPr>
      </w:pP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Nale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ż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y Pan do pokolenia do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wiadczonego przez r</w:t>
      </w:r>
      <w:r w:rsidRPr="009B6D48">
        <w:rPr>
          <w:rFonts w:ascii="Lucida Calligraphy" w:hAnsi="Lucida Calligraphy" w:cs="Lucida Calligraphy"/>
          <w:b/>
          <w:color w:val="452103"/>
          <w:sz w:val="24"/>
          <w:szCs w:val="24"/>
        </w:rPr>
        <w:t>ó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ż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ne dzieje naszego regionu i losy jednostki Lasów Pa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ń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stwowych, któr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Pan kierowa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. Jako Nadle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niczy Nadle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nictwa Go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bki w latach 1966 – 1981 by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Pan 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wiadkiem trudnych wydarze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ń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, kt</w:t>
      </w:r>
      <w:r w:rsidRPr="009B6D48">
        <w:rPr>
          <w:rFonts w:ascii="Lucida Calligraphy" w:hAnsi="Lucida Calligraphy" w:cs="Lucida Calligraphy"/>
          <w:b/>
          <w:color w:val="452103"/>
          <w:sz w:val="24"/>
          <w:szCs w:val="24"/>
        </w:rPr>
        <w:t>ó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re hartowa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y ówczesne pokolenie le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nik</w:t>
      </w:r>
      <w:r w:rsidRPr="009B6D48">
        <w:rPr>
          <w:rFonts w:ascii="Lucida Calligraphy" w:hAnsi="Lucida Calligraphy" w:cs="Lucida Calligraphy"/>
          <w:b/>
          <w:color w:val="452103"/>
          <w:sz w:val="24"/>
          <w:szCs w:val="24"/>
        </w:rPr>
        <w:t>ó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w. Mi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o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ść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do pa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uckich las</w:t>
      </w:r>
      <w:r w:rsidRPr="009B6D48">
        <w:rPr>
          <w:rFonts w:ascii="Lucida Calligraphy" w:hAnsi="Lucida Calligraphy" w:cs="Lucida Calligraphy"/>
          <w:b/>
          <w:color w:val="452103"/>
          <w:sz w:val="24"/>
          <w:szCs w:val="24"/>
        </w:rPr>
        <w:t>ó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w, po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wi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cenie w pracy, zaowocowa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o pi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knymi efektami, dzi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ki temu nast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pcy mogli kontynuowa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ć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</w:t>
      </w:r>
      <w:r w:rsidR="00C171B9"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Pana 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dzie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o. Dzi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szczycimy si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</w:t>
      </w:r>
      <w:r w:rsidR="00C171B9"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dorodnym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i drzewostanami, wystawiaj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cymi jak najlepsze 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wiadectwo naszym poprzednikom.</w:t>
      </w:r>
    </w:p>
    <w:p w:rsidR="00A33720" w:rsidRPr="009B6D48" w:rsidRDefault="00A33720" w:rsidP="00A33720">
      <w:pPr>
        <w:spacing w:line="240" w:lineRule="auto"/>
        <w:jc w:val="both"/>
        <w:rPr>
          <w:rFonts w:ascii="Lucida Calligraphy" w:hAnsi="Lucida Calligraphy" w:cs="Times New Roman"/>
          <w:b/>
          <w:color w:val="452103"/>
          <w:sz w:val="24"/>
          <w:szCs w:val="24"/>
        </w:rPr>
      </w:pP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Szanowny Jubilacie, </w:t>
      </w:r>
    </w:p>
    <w:p w:rsidR="00A33720" w:rsidRPr="009B6D48" w:rsidRDefault="00A33720" w:rsidP="00A33720">
      <w:pPr>
        <w:spacing w:line="240" w:lineRule="auto"/>
        <w:jc w:val="both"/>
        <w:rPr>
          <w:rFonts w:ascii="Lucida Calligraphy" w:hAnsi="Lucida Calligraphy" w:cs="Times New Roman"/>
          <w:b/>
          <w:color w:val="452103"/>
          <w:sz w:val="24"/>
          <w:szCs w:val="24"/>
        </w:rPr>
      </w:pP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Jako Stra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ż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nik dziedzictwa tamtych lat zyska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Pan szczeg</w:t>
      </w:r>
      <w:r w:rsidRPr="009B6D48">
        <w:rPr>
          <w:rFonts w:ascii="Lucida Calligraphy" w:hAnsi="Lucida Calligraphy" w:cs="Lucida Calligraphy"/>
          <w:b/>
          <w:color w:val="452103"/>
          <w:sz w:val="24"/>
          <w:szCs w:val="24"/>
        </w:rPr>
        <w:t>ó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lny tytu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do zachowania swego dorobku we wdzi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cznej pami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ci za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ogi Nadle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nictwa Go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bki. Dzisiejszy dzie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ń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jest dla nas wyj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tkowym 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wi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tem, z wielk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rado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ci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wi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tujemy z Panem 100. rocznic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urodzin. Niewielu z nas Opatrzno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ść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pozwala osi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gn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ąć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tak s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dziwy wiek, nie wszystkim dane jest 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wi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towa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ć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podobny </w:t>
      </w:r>
      <w:r w:rsidR="00C171B9"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j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ubileusz. Seniorzy w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r</w:t>
      </w:r>
      <w:r w:rsidRPr="009B6D48">
        <w:rPr>
          <w:rFonts w:ascii="Lucida Calligraphy" w:hAnsi="Lucida Calligraphy" w:cs="Lucida Calligraphy"/>
          <w:b/>
          <w:color w:val="452103"/>
          <w:sz w:val="24"/>
          <w:szCs w:val="24"/>
        </w:rPr>
        <w:t>ó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d le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nej braci s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dla nas przyk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adem godnym na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ladowania. Dzi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ki Pana postawie m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odzi mog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dzi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czerpa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ć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wzory z do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wiadcze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ń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ż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yciowych i zawodowych</w:t>
      </w:r>
      <w:r w:rsid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poprzedników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. </w:t>
      </w:r>
    </w:p>
    <w:p w:rsidR="00A33720" w:rsidRPr="009B6D48" w:rsidRDefault="00A33720" w:rsidP="00A33720">
      <w:pPr>
        <w:spacing w:line="240" w:lineRule="auto"/>
        <w:jc w:val="both"/>
        <w:rPr>
          <w:rFonts w:ascii="Lucida Calligraphy" w:hAnsi="Lucida Calligraphy" w:cs="Times New Roman"/>
          <w:b/>
          <w:color w:val="452103"/>
          <w:sz w:val="24"/>
          <w:szCs w:val="24"/>
        </w:rPr>
      </w:pP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Z nale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ż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nym szacunkiem pragniemy przekaza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ć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Panu gratulacje oraz 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ż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yczenia wszelkiej pomy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lno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ci i pogody ducha na kolejne lata. Niech ka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ż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dy nast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pny dzie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ń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wnosi do Pana 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ż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ycia wiele ciep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a i mi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o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ci a dalsze 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ż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ycie up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ywa w spokoju i zdrowiu.</w:t>
      </w:r>
    </w:p>
    <w:p w:rsidR="002703CB" w:rsidRPr="009B6D48" w:rsidRDefault="00A33720" w:rsidP="00A33720">
      <w:pPr>
        <w:spacing w:line="240" w:lineRule="auto"/>
        <w:jc w:val="both"/>
        <w:rPr>
          <w:rFonts w:ascii="Lucida Calligraphy" w:eastAsia="Times New Roman" w:hAnsi="Lucida Calligraphy" w:cs="Times New Roman"/>
          <w:b/>
          <w:color w:val="452103"/>
          <w:sz w:val="24"/>
          <w:szCs w:val="24"/>
          <w:lang w:eastAsia="pl-PL"/>
        </w:rPr>
      </w:pP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Prosimy o przyj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cie naszego podzi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kowania za trosk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o tutejsze lasy, za lekcj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ę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ż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yciowej m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dro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ci. Sk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adaj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ą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c Panu 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ż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yczenia dobrego samopoczucia </w:t>
      </w:r>
      <w:r w:rsidR="001558A2"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 xml:space="preserve">                 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i pomy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lno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ci na dalsze lata, przesy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ł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amy le</w:t>
      </w:r>
      <w:r w:rsidRPr="009B6D48">
        <w:rPr>
          <w:rFonts w:ascii="Cambria" w:hAnsi="Cambria" w:cs="Cambria"/>
          <w:b/>
          <w:color w:val="452103"/>
          <w:sz w:val="24"/>
          <w:szCs w:val="24"/>
        </w:rPr>
        <w:t>ś</w:t>
      </w:r>
      <w:r w:rsidRPr="009B6D48">
        <w:rPr>
          <w:rFonts w:ascii="Lucida Calligraphy" w:hAnsi="Lucida Calligraphy" w:cs="Times New Roman"/>
          <w:b/>
          <w:color w:val="452103"/>
          <w:sz w:val="24"/>
          <w:szCs w:val="24"/>
        </w:rPr>
        <w:t>ne pozdrowienia - Darz Bór!</w:t>
      </w:r>
    </w:p>
    <w:p w:rsidR="00A33720" w:rsidRPr="009B6D48" w:rsidRDefault="00A33720" w:rsidP="00A33720">
      <w:pPr>
        <w:spacing w:after="0"/>
        <w:jc w:val="right"/>
        <w:rPr>
          <w:rFonts w:ascii="Lucida Calligraphy" w:hAnsi="Lucida Calligraphy" w:cs="Times New Roman"/>
          <w:color w:val="452103"/>
        </w:rPr>
      </w:pPr>
      <w:r w:rsidRPr="009B6D48">
        <w:rPr>
          <w:rFonts w:ascii="Lucida Calligraphy" w:hAnsi="Lucida Calligraphy" w:cs="Times New Roman"/>
          <w:color w:val="452103"/>
        </w:rPr>
        <w:t>Nadle</w:t>
      </w:r>
      <w:r w:rsidRPr="009B6D48">
        <w:rPr>
          <w:rFonts w:ascii="Cambria" w:hAnsi="Cambria" w:cs="Cambria"/>
          <w:color w:val="452103"/>
        </w:rPr>
        <w:t>ś</w:t>
      </w:r>
      <w:r w:rsidRPr="009B6D48">
        <w:rPr>
          <w:rFonts w:ascii="Lucida Calligraphy" w:hAnsi="Lucida Calligraphy" w:cs="Times New Roman"/>
          <w:color w:val="452103"/>
        </w:rPr>
        <w:t>niczy Robert Soko</w:t>
      </w:r>
      <w:r w:rsidRPr="009B6D48">
        <w:rPr>
          <w:rFonts w:ascii="Cambria" w:hAnsi="Cambria" w:cs="Cambria"/>
          <w:i/>
          <w:color w:val="452103"/>
        </w:rPr>
        <w:t>ł</w:t>
      </w:r>
      <w:r w:rsidRPr="009B6D48">
        <w:rPr>
          <w:rFonts w:ascii="Lucida Calligraphy" w:hAnsi="Lucida Calligraphy" w:cs="Times New Roman"/>
          <w:color w:val="452103"/>
        </w:rPr>
        <w:t>owski</w:t>
      </w:r>
    </w:p>
    <w:p w:rsidR="00A33720" w:rsidRPr="009B6D48" w:rsidRDefault="00A33720" w:rsidP="00A33720">
      <w:pPr>
        <w:spacing w:after="0"/>
        <w:jc w:val="right"/>
        <w:rPr>
          <w:rFonts w:ascii="Lucida Calligraphy" w:hAnsi="Lucida Calligraphy" w:cs="Times New Roman"/>
          <w:color w:val="452103"/>
        </w:rPr>
      </w:pPr>
      <w:r w:rsidRPr="009B6D48">
        <w:rPr>
          <w:rFonts w:ascii="Lucida Calligraphy" w:hAnsi="Lucida Calligraphy" w:cs="Times New Roman"/>
          <w:color w:val="452103"/>
        </w:rPr>
        <w:t>wraz  z Za</w:t>
      </w:r>
      <w:r w:rsidRPr="009B6D48">
        <w:rPr>
          <w:rFonts w:ascii="Cambria" w:hAnsi="Cambria" w:cs="Cambria"/>
          <w:i/>
          <w:color w:val="452103"/>
        </w:rPr>
        <w:t>ł</w:t>
      </w:r>
      <w:r w:rsidRPr="009B6D48">
        <w:rPr>
          <w:rFonts w:ascii="Lucida Calligraphy" w:hAnsi="Lucida Calligraphy" w:cs="Times New Roman"/>
          <w:color w:val="452103"/>
        </w:rPr>
        <w:t>og</w:t>
      </w:r>
      <w:r w:rsidRPr="009B6D48">
        <w:rPr>
          <w:rFonts w:ascii="Cambria" w:hAnsi="Cambria" w:cs="Cambria"/>
          <w:color w:val="452103"/>
        </w:rPr>
        <w:t>ą</w:t>
      </w:r>
      <w:r w:rsidRPr="009B6D48">
        <w:rPr>
          <w:rFonts w:ascii="Lucida Calligraphy" w:hAnsi="Lucida Calligraphy" w:cs="Times New Roman"/>
          <w:color w:val="452103"/>
        </w:rPr>
        <w:t xml:space="preserve"> Nadle</w:t>
      </w:r>
      <w:r w:rsidRPr="009B6D48">
        <w:rPr>
          <w:rFonts w:ascii="Cambria" w:hAnsi="Cambria" w:cs="Cambria"/>
          <w:color w:val="452103"/>
        </w:rPr>
        <w:t>ś</w:t>
      </w:r>
      <w:r w:rsidRPr="009B6D48">
        <w:rPr>
          <w:rFonts w:ascii="Lucida Calligraphy" w:hAnsi="Lucida Calligraphy" w:cs="Times New Roman"/>
          <w:color w:val="452103"/>
        </w:rPr>
        <w:t>nictwa Go</w:t>
      </w:r>
      <w:r w:rsidRPr="009B6D48">
        <w:rPr>
          <w:rFonts w:ascii="Cambria" w:hAnsi="Cambria" w:cs="Cambria"/>
          <w:i/>
          <w:color w:val="452103"/>
        </w:rPr>
        <w:t>ł</w:t>
      </w:r>
      <w:r w:rsidRPr="009B6D48">
        <w:rPr>
          <w:rFonts w:ascii="Cambria" w:hAnsi="Cambria" w:cs="Cambria"/>
          <w:color w:val="452103"/>
        </w:rPr>
        <w:t>ą</w:t>
      </w:r>
      <w:r w:rsidRPr="009B6D48">
        <w:rPr>
          <w:rFonts w:ascii="Lucida Calligraphy" w:hAnsi="Lucida Calligraphy" w:cs="Times New Roman"/>
          <w:color w:val="452103"/>
        </w:rPr>
        <w:t>bki</w:t>
      </w:r>
    </w:p>
    <w:p w:rsidR="002703CB" w:rsidRPr="009B6D48" w:rsidRDefault="002703CB" w:rsidP="002703CB">
      <w:pPr>
        <w:spacing w:after="0" w:line="300" w:lineRule="atLeast"/>
        <w:jc w:val="center"/>
        <w:rPr>
          <w:rFonts w:ascii="Georgia" w:eastAsia="Times New Roman" w:hAnsi="Georgia" w:cs="Helvetica"/>
          <w:b/>
          <w:color w:val="452103"/>
          <w:sz w:val="32"/>
          <w:szCs w:val="32"/>
          <w:lang w:eastAsia="pl-PL"/>
        </w:rPr>
      </w:pPr>
    </w:p>
    <w:p w:rsidR="007E106E" w:rsidRPr="009B6D48" w:rsidRDefault="007E106E" w:rsidP="002703CB">
      <w:pPr>
        <w:spacing w:after="0" w:line="300" w:lineRule="atLeast"/>
        <w:jc w:val="center"/>
        <w:rPr>
          <w:rFonts w:ascii="Lucida Calligraphy" w:eastAsia="Times New Roman" w:hAnsi="Lucida Calligraphy" w:cs="Helvetica"/>
          <w:color w:val="452103"/>
          <w:sz w:val="24"/>
          <w:szCs w:val="24"/>
          <w:lang w:eastAsia="pl-PL"/>
        </w:rPr>
      </w:pPr>
      <w:r w:rsidRPr="009B6D48">
        <w:rPr>
          <w:rFonts w:ascii="Lucida Calligraphy" w:eastAsia="Times New Roman" w:hAnsi="Lucida Calligraphy" w:cs="Helvetica"/>
          <w:color w:val="452103"/>
          <w:sz w:val="24"/>
          <w:szCs w:val="24"/>
          <w:lang w:eastAsia="pl-PL"/>
        </w:rPr>
        <w:t>Go</w:t>
      </w:r>
      <w:r w:rsidRPr="009B6D48">
        <w:rPr>
          <w:rFonts w:ascii="Cambria" w:eastAsia="Times New Roman" w:hAnsi="Cambria" w:cs="Cambria"/>
          <w:color w:val="452103"/>
          <w:sz w:val="24"/>
          <w:szCs w:val="24"/>
          <w:lang w:eastAsia="pl-PL"/>
        </w:rPr>
        <w:t>łą</w:t>
      </w:r>
      <w:r w:rsidRPr="009B6D48">
        <w:rPr>
          <w:rFonts w:ascii="Lucida Calligraphy" w:eastAsia="Times New Roman" w:hAnsi="Lucida Calligraphy" w:cs="Helvetica"/>
          <w:color w:val="452103"/>
          <w:sz w:val="24"/>
          <w:szCs w:val="24"/>
          <w:lang w:eastAsia="pl-PL"/>
        </w:rPr>
        <w:t xml:space="preserve">bki, dnia </w:t>
      </w:r>
      <w:r w:rsidR="009B6D48">
        <w:rPr>
          <w:rFonts w:ascii="Lucida Calligraphy" w:eastAsia="Times New Roman" w:hAnsi="Lucida Calligraphy" w:cs="Helvetica"/>
          <w:color w:val="452103"/>
          <w:sz w:val="24"/>
          <w:szCs w:val="24"/>
          <w:lang w:eastAsia="pl-PL"/>
        </w:rPr>
        <w:t>23</w:t>
      </w:r>
      <w:bookmarkStart w:id="0" w:name="_GoBack"/>
      <w:bookmarkEnd w:id="0"/>
      <w:r w:rsidR="00A33720" w:rsidRPr="009B6D48">
        <w:rPr>
          <w:rFonts w:ascii="Lucida Calligraphy" w:eastAsia="Times New Roman" w:hAnsi="Lucida Calligraphy" w:cs="Helvetica"/>
          <w:color w:val="452103"/>
          <w:sz w:val="24"/>
          <w:szCs w:val="24"/>
          <w:lang w:eastAsia="pl-PL"/>
        </w:rPr>
        <w:t xml:space="preserve"> stycznia</w:t>
      </w:r>
      <w:r w:rsidRPr="009B6D48">
        <w:rPr>
          <w:rFonts w:ascii="Lucida Calligraphy" w:eastAsia="Times New Roman" w:hAnsi="Lucida Calligraphy" w:cs="Helvetica"/>
          <w:color w:val="452103"/>
          <w:sz w:val="24"/>
          <w:szCs w:val="24"/>
          <w:lang w:eastAsia="pl-PL"/>
        </w:rPr>
        <w:t xml:space="preserve"> 20</w:t>
      </w:r>
      <w:r w:rsidR="00A33720" w:rsidRPr="009B6D48">
        <w:rPr>
          <w:rFonts w:ascii="Lucida Calligraphy" w:eastAsia="Times New Roman" w:hAnsi="Lucida Calligraphy" w:cs="Helvetica"/>
          <w:color w:val="452103"/>
          <w:sz w:val="24"/>
          <w:szCs w:val="24"/>
          <w:lang w:eastAsia="pl-PL"/>
        </w:rPr>
        <w:t>20</w:t>
      </w:r>
      <w:r w:rsidRPr="009B6D48">
        <w:rPr>
          <w:rFonts w:ascii="Lucida Calligraphy" w:eastAsia="Times New Roman" w:hAnsi="Lucida Calligraphy" w:cs="Helvetica"/>
          <w:color w:val="452103"/>
          <w:sz w:val="24"/>
          <w:szCs w:val="24"/>
          <w:lang w:eastAsia="pl-PL"/>
        </w:rPr>
        <w:t xml:space="preserve"> roku</w:t>
      </w:r>
    </w:p>
    <w:p w:rsidR="00F549D3" w:rsidRDefault="00D84AEF">
      <w:r w:rsidRPr="00CA757A">
        <w:rPr>
          <w:b/>
          <w:noProof/>
          <w:color w:val="006600"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3699DC3A" wp14:editId="47A2635A">
            <wp:simplePos x="0" y="0"/>
            <wp:positionH relativeFrom="column">
              <wp:posOffset>2410815</wp:posOffset>
            </wp:positionH>
            <wp:positionV relativeFrom="paragraph">
              <wp:posOffset>74600</wp:posOffset>
            </wp:positionV>
            <wp:extent cx="1141171" cy="1141171"/>
            <wp:effectExtent l="0" t="0" r="1905" b="1905"/>
            <wp:wrapNone/>
            <wp:docPr id="2" name="Obraz 2" descr="C:\Users\jozef.popiel\AppData\Local\Microsoft\Windows\Temporary Internet Files\Content.IE5\D37ZNWZR\logo_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.popiel\AppData\Local\Microsoft\Windows\Temporary Internet Files\Content.IE5\D37ZNWZR\logo_l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1" cy="114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49D3" w:rsidSect="009623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84"/>
    <w:rsid w:val="001558A2"/>
    <w:rsid w:val="002703CB"/>
    <w:rsid w:val="005A3172"/>
    <w:rsid w:val="007E106E"/>
    <w:rsid w:val="008C50E8"/>
    <w:rsid w:val="00911EBF"/>
    <w:rsid w:val="009623A7"/>
    <w:rsid w:val="009B6D48"/>
    <w:rsid w:val="00A33720"/>
    <w:rsid w:val="00C171B9"/>
    <w:rsid w:val="00CA757A"/>
    <w:rsid w:val="00D84AEF"/>
    <w:rsid w:val="00E23FAC"/>
    <w:rsid w:val="00F03567"/>
    <w:rsid w:val="00F549D3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60F8"/>
  <w15:docId w15:val="{75864050-5E15-477B-BAD7-0D08E930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4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5831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7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9094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61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5146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5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141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C7EC-16BA-48E1-8E39-94E11DF3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1208 N.Gołąbki Józef Popiel</cp:lastModifiedBy>
  <cp:revision>6</cp:revision>
  <cp:lastPrinted>2020-01-09T08:18:00Z</cp:lastPrinted>
  <dcterms:created xsi:type="dcterms:W3CDTF">2020-01-09T08:19:00Z</dcterms:created>
  <dcterms:modified xsi:type="dcterms:W3CDTF">2020-01-20T09:53:00Z</dcterms:modified>
</cp:coreProperties>
</file>